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470" w:rsidRPr="001349C2" w:rsidRDefault="00232470" w:rsidP="00232470">
      <w:pPr>
        <w:jc w:val="center"/>
        <w:rPr>
          <w:b/>
          <w:sz w:val="32"/>
          <w:szCs w:val="32"/>
          <w:lang w:val="uk-UA"/>
        </w:rPr>
      </w:pPr>
      <w:r w:rsidRPr="001349C2">
        <w:rPr>
          <w:b/>
          <w:sz w:val="32"/>
          <w:szCs w:val="32"/>
          <w:lang w:val="uk-UA"/>
        </w:rPr>
        <w:t>Місячний паспорт фізико-хімічних показників природного газу</w:t>
      </w:r>
    </w:p>
    <w:p w:rsidR="00232470" w:rsidRPr="001349C2" w:rsidRDefault="00232470" w:rsidP="00232470">
      <w:pPr>
        <w:jc w:val="center"/>
        <w:rPr>
          <w:b/>
          <w:sz w:val="32"/>
          <w:szCs w:val="32"/>
          <w:lang w:val="uk-UA"/>
        </w:rPr>
      </w:pPr>
      <w:r w:rsidRPr="001349C2">
        <w:rPr>
          <w:b/>
          <w:sz w:val="32"/>
          <w:szCs w:val="32"/>
          <w:lang w:val="uk-UA"/>
        </w:rPr>
        <w:t xml:space="preserve">Г-д </w:t>
      </w:r>
      <w:proofErr w:type="spellStart"/>
      <w:r w:rsidRPr="001349C2">
        <w:rPr>
          <w:b/>
          <w:sz w:val="32"/>
          <w:szCs w:val="32"/>
          <w:lang w:val="uk-UA"/>
        </w:rPr>
        <w:t>Івацевичі</w:t>
      </w:r>
      <w:proofErr w:type="spellEnd"/>
      <w:r w:rsidRPr="001349C2">
        <w:rPr>
          <w:b/>
          <w:sz w:val="32"/>
          <w:szCs w:val="32"/>
          <w:lang w:val="uk-UA"/>
        </w:rPr>
        <w:t xml:space="preserve">-Долина ІІІ </w:t>
      </w:r>
      <w:r w:rsidRPr="001349C2">
        <w:rPr>
          <w:sz w:val="32"/>
          <w:szCs w:val="32"/>
          <w:lang w:val="uk-UA"/>
        </w:rPr>
        <w:t xml:space="preserve">(ГРС </w:t>
      </w:r>
      <w:proofErr w:type="spellStart"/>
      <w:r w:rsidRPr="001349C2">
        <w:rPr>
          <w:sz w:val="32"/>
          <w:szCs w:val="32"/>
          <w:lang w:val="uk-UA"/>
        </w:rPr>
        <w:t>Витвиця</w:t>
      </w:r>
      <w:proofErr w:type="spellEnd"/>
      <w:r w:rsidRPr="001349C2">
        <w:rPr>
          <w:sz w:val="32"/>
          <w:szCs w:val="32"/>
          <w:lang w:val="uk-UA"/>
        </w:rPr>
        <w:t>)</w:t>
      </w:r>
      <w:r w:rsidRPr="001349C2">
        <w:rPr>
          <w:b/>
          <w:sz w:val="32"/>
          <w:szCs w:val="32"/>
          <w:lang w:val="uk-UA"/>
        </w:rPr>
        <w:t xml:space="preserve"> </w:t>
      </w:r>
    </w:p>
    <w:p w:rsidR="00232470" w:rsidRPr="001349C2" w:rsidRDefault="00232470" w:rsidP="00232470">
      <w:pPr>
        <w:jc w:val="center"/>
        <w:rPr>
          <w:b/>
          <w:sz w:val="32"/>
          <w:szCs w:val="32"/>
          <w:lang w:val="uk-UA"/>
        </w:rPr>
      </w:pPr>
      <w:r w:rsidRPr="001349C2">
        <w:rPr>
          <w:b/>
          <w:sz w:val="32"/>
          <w:szCs w:val="32"/>
          <w:lang w:val="uk-UA"/>
        </w:rPr>
        <w:t xml:space="preserve">за </w:t>
      </w:r>
      <w:r>
        <w:rPr>
          <w:b/>
          <w:sz w:val="32"/>
          <w:szCs w:val="32"/>
          <w:lang w:val="uk-UA"/>
        </w:rPr>
        <w:t>травень  місяць 2015</w:t>
      </w:r>
      <w:r w:rsidRPr="001349C2">
        <w:rPr>
          <w:b/>
          <w:sz w:val="32"/>
          <w:szCs w:val="32"/>
          <w:lang w:val="uk-UA"/>
        </w:rPr>
        <w:t xml:space="preserve"> р.</w:t>
      </w:r>
    </w:p>
    <w:tbl>
      <w:tblPr>
        <w:tblStyle w:val="a3"/>
        <w:tblW w:w="0" w:type="auto"/>
        <w:tblInd w:w="988" w:type="dxa"/>
        <w:tblLook w:val="04A0" w:firstRow="1" w:lastRow="0" w:firstColumn="1" w:lastColumn="0" w:noHBand="0" w:noVBand="1"/>
      </w:tblPr>
      <w:tblGrid>
        <w:gridCol w:w="4122"/>
        <w:gridCol w:w="2424"/>
        <w:gridCol w:w="2425"/>
        <w:gridCol w:w="2266"/>
        <w:gridCol w:w="2335"/>
      </w:tblGrid>
      <w:tr w:rsidR="00232470" w:rsidRPr="00966242" w:rsidTr="00C70B10">
        <w:trPr>
          <w:trHeight w:val="562"/>
        </w:trPr>
        <w:tc>
          <w:tcPr>
            <w:tcW w:w="4394" w:type="dxa"/>
            <w:vMerge w:val="restart"/>
          </w:tcPr>
          <w:p w:rsidR="00232470" w:rsidRPr="001349C2" w:rsidRDefault="00232470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349C2">
              <w:rPr>
                <w:b/>
                <w:sz w:val="28"/>
                <w:szCs w:val="28"/>
                <w:lang w:val="uk-UA"/>
              </w:rPr>
              <w:t>Найменування ФХП газу</w:t>
            </w:r>
          </w:p>
        </w:tc>
        <w:tc>
          <w:tcPr>
            <w:tcW w:w="9922" w:type="dxa"/>
            <w:gridSpan w:val="4"/>
          </w:tcPr>
          <w:p w:rsidR="00232470" w:rsidRPr="001349C2" w:rsidRDefault="00232470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349C2">
              <w:rPr>
                <w:b/>
                <w:sz w:val="28"/>
                <w:szCs w:val="28"/>
                <w:lang w:val="uk-UA"/>
              </w:rPr>
              <w:t>Фактичні результати аналізу газу в період</w:t>
            </w:r>
          </w:p>
        </w:tc>
      </w:tr>
      <w:tr w:rsidR="00232470" w:rsidTr="00C70B10">
        <w:trPr>
          <w:trHeight w:val="359"/>
        </w:trPr>
        <w:tc>
          <w:tcPr>
            <w:tcW w:w="4394" w:type="dxa"/>
            <w:vMerge/>
          </w:tcPr>
          <w:p w:rsidR="00232470" w:rsidRPr="001349C2" w:rsidRDefault="00232470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232470" w:rsidRPr="001349C2" w:rsidRDefault="00232470" w:rsidP="00C70B1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21.04.2015-04.05.2015</w:t>
            </w:r>
          </w:p>
        </w:tc>
        <w:tc>
          <w:tcPr>
            <w:tcW w:w="2552" w:type="dxa"/>
          </w:tcPr>
          <w:p w:rsidR="00232470" w:rsidRPr="003563B0" w:rsidRDefault="00232470" w:rsidP="00C70B1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05.05.2015-11.05.2015</w:t>
            </w:r>
          </w:p>
        </w:tc>
        <w:tc>
          <w:tcPr>
            <w:tcW w:w="2370" w:type="dxa"/>
          </w:tcPr>
          <w:p w:rsidR="00232470" w:rsidRPr="001349C2" w:rsidRDefault="00232470" w:rsidP="00C70B1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12.05.2015-19.05.2015</w:t>
            </w:r>
          </w:p>
        </w:tc>
        <w:tc>
          <w:tcPr>
            <w:tcW w:w="2449" w:type="dxa"/>
          </w:tcPr>
          <w:p w:rsidR="00232470" w:rsidRPr="001349C2" w:rsidRDefault="00232470" w:rsidP="00C70B1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20.05.2015-01.06.2015</w:t>
            </w:r>
          </w:p>
        </w:tc>
      </w:tr>
      <w:tr w:rsidR="00232470" w:rsidTr="00C70B10">
        <w:tc>
          <w:tcPr>
            <w:tcW w:w="4394" w:type="dxa"/>
          </w:tcPr>
          <w:p w:rsidR="00232470" w:rsidRPr="001349C2" w:rsidRDefault="00232470" w:rsidP="00C70B10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Метан, % об.</w:t>
            </w:r>
          </w:p>
        </w:tc>
        <w:tc>
          <w:tcPr>
            <w:tcW w:w="2551" w:type="dxa"/>
          </w:tcPr>
          <w:p w:rsidR="00232470" w:rsidRPr="00CA7C09" w:rsidRDefault="00232470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96,441</w:t>
            </w:r>
          </w:p>
        </w:tc>
        <w:tc>
          <w:tcPr>
            <w:tcW w:w="2552" w:type="dxa"/>
          </w:tcPr>
          <w:p w:rsidR="00232470" w:rsidRPr="001349C2" w:rsidRDefault="00232470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92,029</w:t>
            </w:r>
          </w:p>
        </w:tc>
        <w:tc>
          <w:tcPr>
            <w:tcW w:w="2370" w:type="dxa"/>
          </w:tcPr>
          <w:p w:rsidR="00232470" w:rsidRPr="00CA7C09" w:rsidRDefault="00232470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91,835</w:t>
            </w:r>
          </w:p>
        </w:tc>
        <w:tc>
          <w:tcPr>
            <w:tcW w:w="2449" w:type="dxa"/>
          </w:tcPr>
          <w:p w:rsidR="00232470" w:rsidRPr="00CA7C09" w:rsidRDefault="00232470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89,250</w:t>
            </w:r>
          </w:p>
        </w:tc>
      </w:tr>
      <w:tr w:rsidR="00232470" w:rsidTr="00C70B10">
        <w:tc>
          <w:tcPr>
            <w:tcW w:w="4394" w:type="dxa"/>
          </w:tcPr>
          <w:p w:rsidR="00232470" w:rsidRPr="001349C2" w:rsidRDefault="00232470" w:rsidP="00C70B10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Етан, % об.</w:t>
            </w:r>
          </w:p>
        </w:tc>
        <w:tc>
          <w:tcPr>
            <w:tcW w:w="2551" w:type="dxa"/>
          </w:tcPr>
          <w:p w:rsidR="00232470" w:rsidRPr="00CA7C09" w:rsidRDefault="00232470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1,855</w:t>
            </w:r>
          </w:p>
        </w:tc>
        <w:tc>
          <w:tcPr>
            <w:tcW w:w="2552" w:type="dxa"/>
          </w:tcPr>
          <w:p w:rsidR="00232470" w:rsidRPr="001349C2" w:rsidRDefault="00232470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4,405</w:t>
            </w:r>
          </w:p>
        </w:tc>
        <w:tc>
          <w:tcPr>
            <w:tcW w:w="2370" w:type="dxa"/>
          </w:tcPr>
          <w:p w:rsidR="00232470" w:rsidRPr="00CA7C09" w:rsidRDefault="00232470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4,387</w:t>
            </w:r>
          </w:p>
        </w:tc>
        <w:tc>
          <w:tcPr>
            <w:tcW w:w="2449" w:type="dxa"/>
          </w:tcPr>
          <w:p w:rsidR="00232470" w:rsidRPr="00CA7C09" w:rsidRDefault="00232470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4,273</w:t>
            </w:r>
          </w:p>
        </w:tc>
      </w:tr>
      <w:tr w:rsidR="00232470" w:rsidTr="00C70B10">
        <w:tc>
          <w:tcPr>
            <w:tcW w:w="4394" w:type="dxa"/>
          </w:tcPr>
          <w:p w:rsidR="00232470" w:rsidRPr="001349C2" w:rsidRDefault="00232470" w:rsidP="00C70B10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Пропан, % об.</w:t>
            </w:r>
          </w:p>
        </w:tc>
        <w:tc>
          <w:tcPr>
            <w:tcW w:w="2551" w:type="dxa"/>
          </w:tcPr>
          <w:p w:rsidR="00232470" w:rsidRPr="00CA7C09" w:rsidRDefault="00232470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0,595</w:t>
            </w:r>
          </w:p>
        </w:tc>
        <w:tc>
          <w:tcPr>
            <w:tcW w:w="2552" w:type="dxa"/>
          </w:tcPr>
          <w:p w:rsidR="00232470" w:rsidRPr="001349C2" w:rsidRDefault="00232470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0,615</w:t>
            </w:r>
          </w:p>
        </w:tc>
        <w:tc>
          <w:tcPr>
            <w:tcW w:w="2370" w:type="dxa"/>
          </w:tcPr>
          <w:p w:rsidR="00232470" w:rsidRPr="00CA7C09" w:rsidRDefault="00232470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0,642</w:t>
            </w:r>
          </w:p>
        </w:tc>
        <w:tc>
          <w:tcPr>
            <w:tcW w:w="2449" w:type="dxa"/>
          </w:tcPr>
          <w:p w:rsidR="00232470" w:rsidRPr="00CA7C09" w:rsidRDefault="00232470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2,303</w:t>
            </w:r>
          </w:p>
        </w:tc>
      </w:tr>
      <w:tr w:rsidR="00232470" w:rsidTr="00C70B10">
        <w:tc>
          <w:tcPr>
            <w:tcW w:w="4394" w:type="dxa"/>
          </w:tcPr>
          <w:p w:rsidR="00232470" w:rsidRPr="001349C2" w:rsidRDefault="00232470" w:rsidP="00C70B10">
            <w:pPr>
              <w:rPr>
                <w:sz w:val="28"/>
                <w:szCs w:val="28"/>
                <w:lang w:val="uk-UA"/>
              </w:rPr>
            </w:pPr>
            <w:proofErr w:type="spellStart"/>
            <w:r w:rsidRPr="001349C2">
              <w:rPr>
                <w:sz w:val="28"/>
                <w:szCs w:val="28"/>
                <w:lang w:val="uk-UA"/>
              </w:rPr>
              <w:t>Бутани</w:t>
            </w:r>
            <w:proofErr w:type="spellEnd"/>
            <w:r w:rsidRPr="001349C2">
              <w:rPr>
                <w:sz w:val="28"/>
                <w:szCs w:val="28"/>
                <w:lang w:val="uk-UA"/>
              </w:rPr>
              <w:t>, % об.</w:t>
            </w:r>
          </w:p>
        </w:tc>
        <w:tc>
          <w:tcPr>
            <w:tcW w:w="2551" w:type="dxa"/>
          </w:tcPr>
          <w:p w:rsidR="00232470" w:rsidRPr="00CA7C09" w:rsidRDefault="00232470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0,195</w:t>
            </w:r>
          </w:p>
        </w:tc>
        <w:tc>
          <w:tcPr>
            <w:tcW w:w="2552" w:type="dxa"/>
          </w:tcPr>
          <w:p w:rsidR="00232470" w:rsidRPr="001349C2" w:rsidRDefault="00232470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0,281</w:t>
            </w:r>
          </w:p>
        </w:tc>
        <w:tc>
          <w:tcPr>
            <w:tcW w:w="2370" w:type="dxa"/>
          </w:tcPr>
          <w:p w:rsidR="00232470" w:rsidRPr="00CA7C09" w:rsidRDefault="00232470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0,293</w:t>
            </w:r>
          </w:p>
        </w:tc>
        <w:tc>
          <w:tcPr>
            <w:tcW w:w="2449" w:type="dxa"/>
          </w:tcPr>
          <w:p w:rsidR="00232470" w:rsidRPr="00CA7C09" w:rsidRDefault="00232470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1,247</w:t>
            </w:r>
          </w:p>
        </w:tc>
      </w:tr>
      <w:tr w:rsidR="00232470" w:rsidTr="00C70B10">
        <w:tc>
          <w:tcPr>
            <w:tcW w:w="4394" w:type="dxa"/>
          </w:tcPr>
          <w:p w:rsidR="00232470" w:rsidRPr="001349C2" w:rsidRDefault="00232470" w:rsidP="00C70B10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Пентани, % об.</w:t>
            </w:r>
          </w:p>
        </w:tc>
        <w:tc>
          <w:tcPr>
            <w:tcW w:w="2551" w:type="dxa"/>
          </w:tcPr>
          <w:p w:rsidR="00232470" w:rsidRPr="00CA7C09" w:rsidRDefault="00232470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0,035</w:t>
            </w:r>
          </w:p>
        </w:tc>
        <w:tc>
          <w:tcPr>
            <w:tcW w:w="2552" w:type="dxa"/>
          </w:tcPr>
          <w:p w:rsidR="00232470" w:rsidRPr="001349C2" w:rsidRDefault="00232470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0,093</w:t>
            </w:r>
          </w:p>
        </w:tc>
        <w:tc>
          <w:tcPr>
            <w:tcW w:w="2370" w:type="dxa"/>
          </w:tcPr>
          <w:p w:rsidR="00232470" w:rsidRPr="00CA7C09" w:rsidRDefault="00232470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0,1</w:t>
            </w:r>
          </w:p>
        </w:tc>
        <w:tc>
          <w:tcPr>
            <w:tcW w:w="2449" w:type="dxa"/>
          </w:tcPr>
          <w:p w:rsidR="00232470" w:rsidRPr="00CA7C09" w:rsidRDefault="00232470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0,63</w:t>
            </w:r>
          </w:p>
        </w:tc>
      </w:tr>
      <w:tr w:rsidR="00232470" w:rsidTr="00C70B10">
        <w:tc>
          <w:tcPr>
            <w:tcW w:w="4394" w:type="dxa"/>
          </w:tcPr>
          <w:p w:rsidR="00232470" w:rsidRPr="001349C2" w:rsidRDefault="00232470" w:rsidP="00C70B10">
            <w:pPr>
              <w:rPr>
                <w:sz w:val="28"/>
                <w:szCs w:val="28"/>
                <w:lang w:val="uk-UA"/>
              </w:rPr>
            </w:pPr>
            <w:proofErr w:type="spellStart"/>
            <w:r w:rsidRPr="001349C2">
              <w:rPr>
                <w:sz w:val="28"/>
                <w:szCs w:val="28"/>
                <w:lang w:val="uk-UA"/>
              </w:rPr>
              <w:t>Гексани+вищ</w:t>
            </w:r>
            <w:proofErr w:type="spellEnd"/>
            <w:r w:rsidRPr="001349C2">
              <w:rPr>
                <w:sz w:val="28"/>
                <w:szCs w:val="28"/>
                <w:lang w:val="uk-UA"/>
              </w:rPr>
              <w:t>.,% об.</w:t>
            </w:r>
          </w:p>
        </w:tc>
        <w:tc>
          <w:tcPr>
            <w:tcW w:w="2551" w:type="dxa"/>
          </w:tcPr>
          <w:p w:rsidR="00232470" w:rsidRPr="00CA7C09" w:rsidRDefault="00232470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0,001</w:t>
            </w:r>
          </w:p>
        </w:tc>
        <w:tc>
          <w:tcPr>
            <w:tcW w:w="2552" w:type="dxa"/>
          </w:tcPr>
          <w:p w:rsidR="00232470" w:rsidRPr="001349C2" w:rsidRDefault="00232470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0,014</w:t>
            </w:r>
          </w:p>
        </w:tc>
        <w:tc>
          <w:tcPr>
            <w:tcW w:w="2370" w:type="dxa"/>
          </w:tcPr>
          <w:p w:rsidR="00232470" w:rsidRPr="00CA7C09" w:rsidRDefault="00232470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0,021</w:t>
            </w:r>
          </w:p>
        </w:tc>
        <w:tc>
          <w:tcPr>
            <w:tcW w:w="2449" w:type="dxa"/>
          </w:tcPr>
          <w:p w:rsidR="00232470" w:rsidRPr="00CA7C09" w:rsidRDefault="00232470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0,232</w:t>
            </w:r>
          </w:p>
        </w:tc>
      </w:tr>
      <w:tr w:rsidR="00232470" w:rsidTr="00C70B10">
        <w:trPr>
          <w:trHeight w:val="355"/>
        </w:trPr>
        <w:tc>
          <w:tcPr>
            <w:tcW w:w="4394" w:type="dxa"/>
          </w:tcPr>
          <w:p w:rsidR="00232470" w:rsidRPr="001349C2" w:rsidRDefault="00232470" w:rsidP="00C70B10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Азот, % об.</w:t>
            </w:r>
          </w:p>
        </w:tc>
        <w:tc>
          <w:tcPr>
            <w:tcW w:w="2551" w:type="dxa"/>
          </w:tcPr>
          <w:p w:rsidR="00232470" w:rsidRPr="00CA7C09" w:rsidRDefault="00232470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0,728</w:t>
            </w:r>
          </w:p>
        </w:tc>
        <w:tc>
          <w:tcPr>
            <w:tcW w:w="2552" w:type="dxa"/>
          </w:tcPr>
          <w:p w:rsidR="00232470" w:rsidRPr="001349C2" w:rsidRDefault="00232470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0,901</w:t>
            </w:r>
          </w:p>
        </w:tc>
        <w:tc>
          <w:tcPr>
            <w:tcW w:w="2370" w:type="dxa"/>
          </w:tcPr>
          <w:p w:rsidR="00232470" w:rsidRPr="00CA7C09" w:rsidRDefault="00232470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0,802</w:t>
            </w:r>
          </w:p>
        </w:tc>
        <w:tc>
          <w:tcPr>
            <w:tcW w:w="2449" w:type="dxa"/>
          </w:tcPr>
          <w:p w:rsidR="00232470" w:rsidRPr="00CA7C09" w:rsidRDefault="00232470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0,637</w:t>
            </w:r>
          </w:p>
        </w:tc>
      </w:tr>
      <w:tr w:rsidR="00232470" w:rsidTr="00C70B10">
        <w:trPr>
          <w:trHeight w:val="407"/>
        </w:trPr>
        <w:tc>
          <w:tcPr>
            <w:tcW w:w="4394" w:type="dxa"/>
          </w:tcPr>
          <w:p w:rsidR="00232470" w:rsidRPr="001349C2" w:rsidRDefault="00232470" w:rsidP="00C70B10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Діоксид вуглецю, % об.</w:t>
            </w:r>
          </w:p>
        </w:tc>
        <w:tc>
          <w:tcPr>
            <w:tcW w:w="2551" w:type="dxa"/>
          </w:tcPr>
          <w:p w:rsidR="00232470" w:rsidRPr="00CA7C09" w:rsidRDefault="00232470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0,142</w:t>
            </w:r>
          </w:p>
        </w:tc>
        <w:tc>
          <w:tcPr>
            <w:tcW w:w="2552" w:type="dxa"/>
          </w:tcPr>
          <w:p w:rsidR="00232470" w:rsidRPr="001349C2" w:rsidRDefault="00232470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1,659</w:t>
            </w:r>
          </w:p>
        </w:tc>
        <w:tc>
          <w:tcPr>
            <w:tcW w:w="2370" w:type="dxa"/>
          </w:tcPr>
          <w:p w:rsidR="00232470" w:rsidRPr="00CA7C09" w:rsidRDefault="00232470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1,916</w:t>
            </w:r>
          </w:p>
        </w:tc>
        <w:tc>
          <w:tcPr>
            <w:tcW w:w="2449" w:type="dxa"/>
          </w:tcPr>
          <w:p w:rsidR="00232470" w:rsidRPr="00CA7C09" w:rsidRDefault="00232470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1,426</w:t>
            </w:r>
          </w:p>
        </w:tc>
      </w:tr>
      <w:tr w:rsidR="00232470" w:rsidTr="00C70B10">
        <w:trPr>
          <w:trHeight w:val="380"/>
        </w:trPr>
        <w:tc>
          <w:tcPr>
            <w:tcW w:w="4394" w:type="dxa"/>
          </w:tcPr>
          <w:p w:rsidR="00232470" w:rsidRPr="001349C2" w:rsidRDefault="00232470" w:rsidP="00C70B10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Кисень, % об.</w:t>
            </w:r>
          </w:p>
        </w:tc>
        <w:tc>
          <w:tcPr>
            <w:tcW w:w="2551" w:type="dxa"/>
          </w:tcPr>
          <w:p w:rsidR="00232470" w:rsidRPr="00CA7C09" w:rsidRDefault="00232470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0,008</w:t>
            </w:r>
          </w:p>
        </w:tc>
        <w:tc>
          <w:tcPr>
            <w:tcW w:w="2552" w:type="dxa"/>
          </w:tcPr>
          <w:p w:rsidR="00232470" w:rsidRPr="001349C2" w:rsidRDefault="00232470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0,003</w:t>
            </w:r>
          </w:p>
        </w:tc>
        <w:tc>
          <w:tcPr>
            <w:tcW w:w="2370" w:type="dxa"/>
          </w:tcPr>
          <w:p w:rsidR="00232470" w:rsidRPr="00CA7C09" w:rsidRDefault="00232470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0,004</w:t>
            </w:r>
          </w:p>
        </w:tc>
        <w:tc>
          <w:tcPr>
            <w:tcW w:w="2449" w:type="dxa"/>
          </w:tcPr>
          <w:p w:rsidR="00232470" w:rsidRPr="00CA7C09" w:rsidRDefault="00232470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0,002</w:t>
            </w:r>
          </w:p>
        </w:tc>
      </w:tr>
      <w:tr w:rsidR="00232470" w:rsidTr="00C70B10">
        <w:trPr>
          <w:trHeight w:val="366"/>
        </w:trPr>
        <w:tc>
          <w:tcPr>
            <w:tcW w:w="4394" w:type="dxa"/>
          </w:tcPr>
          <w:p w:rsidR="00232470" w:rsidRPr="001349C2" w:rsidRDefault="00232470" w:rsidP="00C70B10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Густина хроматографічна, кг/м</w:t>
            </w:r>
            <w:r w:rsidRPr="001349C2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2551" w:type="dxa"/>
          </w:tcPr>
          <w:p w:rsidR="00232470" w:rsidRPr="00CA7C09" w:rsidRDefault="00232470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0,6959</w:t>
            </w:r>
          </w:p>
        </w:tc>
        <w:tc>
          <w:tcPr>
            <w:tcW w:w="2552" w:type="dxa"/>
          </w:tcPr>
          <w:p w:rsidR="00232470" w:rsidRPr="001349C2" w:rsidRDefault="00232470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0,7332</w:t>
            </w:r>
          </w:p>
        </w:tc>
        <w:tc>
          <w:tcPr>
            <w:tcW w:w="2370" w:type="dxa"/>
          </w:tcPr>
          <w:p w:rsidR="00232470" w:rsidRPr="00CA7C09" w:rsidRDefault="00232470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0,7366</w:t>
            </w:r>
          </w:p>
        </w:tc>
        <w:tc>
          <w:tcPr>
            <w:tcW w:w="2449" w:type="dxa"/>
          </w:tcPr>
          <w:p w:rsidR="00232470" w:rsidRPr="00CA7C09" w:rsidRDefault="00232470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0,7861</w:t>
            </w:r>
          </w:p>
        </w:tc>
      </w:tr>
      <w:tr w:rsidR="00232470" w:rsidTr="00C70B10">
        <w:trPr>
          <w:trHeight w:val="353"/>
        </w:trPr>
        <w:tc>
          <w:tcPr>
            <w:tcW w:w="4394" w:type="dxa"/>
          </w:tcPr>
          <w:p w:rsidR="00232470" w:rsidRPr="001349C2" w:rsidRDefault="00232470" w:rsidP="00C70B10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Теплота згорання (нижча), ккал/м</w:t>
            </w:r>
            <w:r w:rsidRPr="001349C2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2551" w:type="dxa"/>
          </w:tcPr>
          <w:p w:rsidR="00232470" w:rsidRPr="00CA7C09" w:rsidRDefault="00232470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8149</w:t>
            </w:r>
          </w:p>
        </w:tc>
        <w:tc>
          <w:tcPr>
            <w:tcW w:w="2552" w:type="dxa"/>
          </w:tcPr>
          <w:p w:rsidR="00232470" w:rsidRPr="001349C2" w:rsidRDefault="00232470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8214</w:t>
            </w:r>
          </w:p>
        </w:tc>
        <w:tc>
          <w:tcPr>
            <w:tcW w:w="2370" w:type="dxa"/>
          </w:tcPr>
          <w:p w:rsidR="00232470" w:rsidRPr="00CA7C09" w:rsidRDefault="00232470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8210</w:t>
            </w:r>
          </w:p>
        </w:tc>
        <w:tc>
          <w:tcPr>
            <w:tcW w:w="2449" w:type="dxa"/>
          </w:tcPr>
          <w:p w:rsidR="00232470" w:rsidRPr="00CA7C09" w:rsidRDefault="00232470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8855</w:t>
            </w:r>
          </w:p>
        </w:tc>
      </w:tr>
      <w:tr w:rsidR="00232470" w:rsidTr="00C70B10">
        <w:trPr>
          <w:trHeight w:val="303"/>
        </w:trPr>
        <w:tc>
          <w:tcPr>
            <w:tcW w:w="4394" w:type="dxa"/>
          </w:tcPr>
          <w:p w:rsidR="00232470" w:rsidRPr="001349C2" w:rsidRDefault="00232470" w:rsidP="00C70B10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 xml:space="preserve">Число </w:t>
            </w:r>
            <w:proofErr w:type="spellStart"/>
            <w:r w:rsidRPr="001349C2">
              <w:rPr>
                <w:sz w:val="28"/>
                <w:szCs w:val="28"/>
                <w:lang w:val="uk-UA"/>
              </w:rPr>
              <w:t>Воббе</w:t>
            </w:r>
            <w:proofErr w:type="spellEnd"/>
            <w:r w:rsidRPr="001349C2">
              <w:rPr>
                <w:sz w:val="28"/>
                <w:szCs w:val="28"/>
                <w:lang w:val="uk-UA"/>
              </w:rPr>
              <w:t xml:space="preserve"> (вище), ккал/м</w:t>
            </w:r>
            <w:r w:rsidRPr="001349C2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2551" w:type="dxa"/>
          </w:tcPr>
          <w:p w:rsidR="00232470" w:rsidRPr="00CA7C09" w:rsidRDefault="00232470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11891</w:t>
            </w:r>
          </w:p>
        </w:tc>
        <w:tc>
          <w:tcPr>
            <w:tcW w:w="2552" w:type="dxa"/>
          </w:tcPr>
          <w:p w:rsidR="00232470" w:rsidRPr="001349C2" w:rsidRDefault="00232470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11667</w:t>
            </w:r>
          </w:p>
        </w:tc>
        <w:tc>
          <w:tcPr>
            <w:tcW w:w="2370" w:type="dxa"/>
          </w:tcPr>
          <w:p w:rsidR="00232470" w:rsidRPr="00CA7C09" w:rsidRDefault="00232470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11634</w:t>
            </w:r>
          </w:p>
        </w:tc>
        <w:tc>
          <w:tcPr>
            <w:tcW w:w="2449" w:type="dxa"/>
          </w:tcPr>
          <w:p w:rsidR="00232470" w:rsidRPr="00CA7C09" w:rsidRDefault="00232470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12119</w:t>
            </w:r>
          </w:p>
        </w:tc>
      </w:tr>
      <w:tr w:rsidR="00232470" w:rsidTr="00C70B10">
        <w:trPr>
          <w:trHeight w:val="353"/>
        </w:trPr>
        <w:tc>
          <w:tcPr>
            <w:tcW w:w="4394" w:type="dxa"/>
          </w:tcPr>
          <w:p w:rsidR="00232470" w:rsidRPr="001349C2" w:rsidRDefault="00232470" w:rsidP="00C70B10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Сірководень, г/м</w:t>
            </w:r>
            <w:r w:rsidRPr="001349C2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2551" w:type="dxa"/>
          </w:tcPr>
          <w:p w:rsidR="00232470" w:rsidRPr="00CA7C09" w:rsidRDefault="00232470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552" w:type="dxa"/>
          </w:tcPr>
          <w:p w:rsidR="00232470" w:rsidRPr="001349C2" w:rsidRDefault="00232470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0,0001</w:t>
            </w:r>
          </w:p>
        </w:tc>
        <w:tc>
          <w:tcPr>
            <w:tcW w:w="2370" w:type="dxa"/>
          </w:tcPr>
          <w:p w:rsidR="00232470" w:rsidRPr="00CA7C09" w:rsidRDefault="00232470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449" w:type="dxa"/>
          </w:tcPr>
          <w:p w:rsidR="00232470" w:rsidRPr="00CA7C09" w:rsidRDefault="00232470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</w:tr>
      <w:tr w:rsidR="00232470" w:rsidTr="00C70B10">
        <w:trPr>
          <w:trHeight w:val="258"/>
        </w:trPr>
        <w:tc>
          <w:tcPr>
            <w:tcW w:w="4394" w:type="dxa"/>
          </w:tcPr>
          <w:p w:rsidR="00232470" w:rsidRPr="001349C2" w:rsidRDefault="00232470" w:rsidP="00C70B10">
            <w:pPr>
              <w:rPr>
                <w:sz w:val="28"/>
                <w:szCs w:val="28"/>
                <w:lang w:val="uk-UA"/>
              </w:rPr>
            </w:pPr>
            <w:proofErr w:type="spellStart"/>
            <w:r w:rsidRPr="001349C2">
              <w:rPr>
                <w:sz w:val="28"/>
                <w:szCs w:val="28"/>
                <w:lang w:val="uk-UA"/>
              </w:rPr>
              <w:t>Меркаптанова</w:t>
            </w:r>
            <w:proofErr w:type="spellEnd"/>
            <w:r w:rsidRPr="001349C2">
              <w:rPr>
                <w:sz w:val="28"/>
                <w:szCs w:val="28"/>
                <w:lang w:val="uk-UA"/>
              </w:rPr>
              <w:t xml:space="preserve"> сірка, г/м</w:t>
            </w:r>
            <w:r w:rsidRPr="001349C2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2551" w:type="dxa"/>
          </w:tcPr>
          <w:p w:rsidR="00232470" w:rsidRPr="00CA7C09" w:rsidRDefault="00232470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552" w:type="dxa"/>
          </w:tcPr>
          <w:p w:rsidR="00232470" w:rsidRPr="001349C2" w:rsidRDefault="00232470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0,0001</w:t>
            </w:r>
          </w:p>
        </w:tc>
        <w:tc>
          <w:tcPr>
            <w:tcW w:w="2370" w:type="dxa"/>
          </w:tcPr>
          <w:p w:rsidR="00232470" w:rsidRPr="00CA7C09" w:rsidRDefault="00232470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449" w:type="dxa"/>
          </w:tcPr>
          <w:p w:rsidR="00232470" w:rsidRPr="00CA7C09" w:rsidRDefault="00232470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</w:tr>
      <w:tr w:rsidR="00232470" w:rsidTr="00C70B10">
        <w:trPr>
          <w:trHeight w:val="245"/>
        </w:trPr>
        <w:tc>
          <w:tcPr>
            <w:tcW w:w="4394" w:type="dxa"/>
          </w:tcPr>
          <w:p w:rsidR="00232470" w:rsidRPr="001349C2" w:rsidRDefault="00232470" w:rsidP="00C70B10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Механічні домішки, г/м</w:t>
            </w:r>
            <w:r w:rsidRPr="001349C2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2551" w:type="dxa"/>
          </w:tcPr>
          <w:p w:rsidR="00232470" w:rsidRPr="00CA7C09" w:rsidRDefault="00232470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552" w:type="dxa"/>
          </w:tcPr>
          <w:p w:rsidR="00232470" w:rsidRPr="001349C2" w:rsidRDefault="00232470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менше 0,0005</w:t>
            </w:r>
          </w:p>
        </w:tc>
        <w:tc>
          <w:tcPr>
            <w:tcW w:w="2370" w:type="dxa"/>
          </w:tcPr>
          <w:p w:rsidR="00232470" w:rsidRPr="00CA7C09" w:rsidRDefault="00232470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449" w:type="dxa"/>
          </w:tcPr>
          <w:p w:rsidR="00232470" w:rsidRPr="00CA7C09" w:rsidRDefault="00232470" w:rsidP="00C70B1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</w:tr>
    </w:tbl>
    <w:p w:rsidR="00A50F7F" w:rsidRPr="00232470" w:rsidRDefault="00A50F7F" w:rsidP="00232470">
      <w:bookmarkStart w:id="0" w:name="_GoBack"/>
      <w:bookmarkEnd w:id="0"/>
    </w:p>
    <w:sectPr w:rsidR="00A50F7F" w:rsidRPr="00232470" w:rsidSect="002324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470"/>
    <w:rsid w:val="00232470"/>
    <w:rsid w:val="00A5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C461A6-3C2C-406C-84F1-ACF2A9B97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2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Тышкивский Михаил Иосипович</dc:creator>
  <cp:keywords/>
  <dc:description/>
  <cp:lastModifiedBy>Тышкивский Михаил Иосипович</cp:lastModifiedBy>
  <cp:revision>1</cp:revision>
  <dcterms:created xsi:type="dcterms:W3CDTF">2015-06-03T07:50:00Z</dcterms:created>
  <dcterms:modified xsi:type="dcterms:W3CDTF">2015-06-03T07:51:00Z</dcterms:modified>
</cp:coreProperties>
</file>